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赤峰学院在线教学设计方案大</w:t>
      </w:r>
      <w:r>
        <w:rPr>
          <w:rFonts w:hint="eastAsia" w:ascii="宋体" w:hAnsi="宋体" w:cs="Arial"/>
          <w:b/>
          <w:color w:val="000000"/>
          <w:kern w:val="0"/>
          <w:sz w:val="36"/>
          <w:szCs w:val="36"/>
        </w:rPr>
        <w:t>赛优秀案例推荐表</w:t>
      </w:r>
    </w:p>
    <w:p>
      <w:pPr>
        <w:ind w:left="723" w:hanging="560" w:hangingChars="200"/>
        <w:jc w:val="both"/>
        <w:rPr>
          <w:rFonts w:hint="default" w:ascii="宋体" w:hAnsi="宋体" w:eastAsia="宋体" w:cs="Arial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教学单位：              （盖章）    </w:t>
      </w:r>
      <w:bookmarkStart w:id="0" w:name="_GoBack"/>
      <w:bookmarkEnd w:id="0"/>
      <w:r>
        <w:rPr>
          <w:rFonts w:hint="eastAsia" w:ascii="宋体" w:hAnsi="宋体" w:cs="Arial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填表日期：     年  月  日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156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    题</w:t>
            </w:r>
          </w:p>
        </w:tc>
        <w:tc>
          <w:tcPr>
            <w:tcW w:w="3260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授课教师</w:t>
            </w:r>
          </w:p>
        </w:tc>
        <w:tc>
          <w:tcPr>
            <w:tcW w:w="2742" w:type="dxa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3260" w:type="dxa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教学平台</w:t>
            </w:r>
          </w:p>
        </w:tc>
        <w:tc>
          <w:tcPr>
            <w:tcW w:w="2742" w:type="dxa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所属课程</w:t>
            </w:r>
          </w:p>
        </w:tc>
        <w:tc>
          <w:tcPr>
            <w:tcW w:w="3260" w:type="dxa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</w:t>
            </w:r>
          </w:p>
        </w:tc>
        <w:tc>
          <w:tcPr>
            <w:tcW w:w="2742" w:type="dxa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260" w:type="dxa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授课时长</w:t>
            </w:r>
          </w:p>
        </w:tc>
        <w:tc>
          <w:tcPr>
            <w:tcW w:w="2742" w:type="dxa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84" w:type="dxa"/>
            <w:shd w:val="clear" w:color="auto" w:fill="FFFFFF"/>
            <w:vAlign w:val="center"/>
          </w:tcPr>
          <w:p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参考教材</w:t>
            </w:r>
          </w:p>
        </w:tc>
        <w:tc>
          <w:tcPr>
            <w:tcW w:w="7562" w:type="dxa"/>
            <w:gridSpan w:val="3"/>
            <w:shd w:val="clear" w:color="auto" w:fill="FFFFFF"/>
            <w:vAlign w:val="center"/>
          </w:tcPr>
          <w:p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6" w:hRule="atLeast"/>
        </w:trPr>
        <w:tc>
          <w:tcPr>
            <w:tcW w:w="8946" w:type="dxa"/>
            <w:gridSpan w:val="4"/>
            <w:shd w:val="clear" w:color="auto" w:fill="FFFFFF"/>
          </w:tcPr>
          <w:p>
            <w:pPr>
              <w:spacing w:line="600" w:lineRule="exact"/>
              <w:ind w:right="2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一、教学背景</w:t>
            </w:r>
          </w:p>
          <w:p>
            <w:pPr>
              <w:spacing w:line="600" w:lineRule="exact"/>
              <w:ind w:right="2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二、教学目标</w:t>
            </w:r>
          </w:p>
          <w:p>
            <w:pPr>
              <w:spacing w:line="600" w:lineRule="exact"/>
              <w:ind w:right="2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三、教学内容及重难点分析</w:t>
            </w:r>
          </w:p>
          <w:p>
            <w:pPr>
              <w:spacing w:line="600" w:lineRule="exact"/>
              <w:ind w:right="2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四、教学方法</w:t>
            </w:r>
          </w:p>
          <w:p>
            <w:pPr>
              <w:spacing w:line="600" w:lineRule="exact"/>
              <w:ind w:right="2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五、教学过程 </w:t>
            </w:r>
          </w:p>
          <w:p>
            <w:pPr>
              <w:spacing w:line="600" w:lineRule="exact"/>
              <w:ind w:right="2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六、教学评价</w:t>
            </w:r>
          </w:p>
          <w:p>
            <w:pPr>
              <w:spacing w:line="600" w:lineRule="exact"/>
              <w:ind w:right="2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 w:firstLine="482" w:firstLineChars="200"/>
              <w:rPr>
                <w:rFonts w:ascii="宋体" w:hAnsi="宋体"/>
                <w:b/>
                <w:sz w:val="24"/>
                <w:highlight w:val="yellow"/>
              </w:rPr>
            </w:pPr>
          </w:p>
          <w:p>
            <w:pPr>
              <w:spacing w:line="360" w:lineRule="auto"/>
              <w:ind w:right="28"/>
              <w:rPr>
                <w:rFonts w:ascii="宋体" w:hAnsi="宋体"/>
                <w:b/>
                <w:sz w:val="24"/>
                <w:highlight w:val="yellow"/>
              </w:rPr>
            </w:pPr>
          </w:p>
        </w:tc>
      </w:tr>
    </w:tbl>
    <w:p>
      <w:pPr>
        <w:rPr>
          <w:rFonts w:ascii="仿宋" w:hAnsi="仿宋" w:eastAsia="仿宋"/>
          <w:sz w:val="13"/>
          <w:szCs w:val="1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1F9"/>
    <w:rsid w:val="000349A1"/>
    <w:rsid w:val="00071C46"/>
    <w:rsid w:val="001225A9"/>
    <w:rsid w:val="001724AE"/>
    <w:rsid w:val="00192B43"/>
    <w:rsid w:val="00297CBB"/>
    <w:rsid w:val="0039309A"/>
    <w:rsid w:val="004137DD"/>
    <w:rsid w:val="004B3E25"/>
    <w:rsid w:val="0052799A"/>
    <w:rsid w:val="00634FF0"/>
    <w:rsid w:val="00675ED8"/>
    <w:rsid w:val="0068364B"/>
    <w:rsid w:val="007175FA"/>
    <w:rsid w:val="008316A8"/>
    <w:rsid w:val="008644E7"/>
    <w:rsid w:val="008F15F9"/>
    <w:rsid w:val="00925B33"/>
    <w:rsid w:val="009E466E"/>
    <w:rsid w:val="00A64E9E"/>
    <w:rsid w:val="00BE25AA"/>
    <w:rsid w:val="00C971F9"/>
    <w:rsid w:val="00E1233B"/>
    <w:rsid w:val="019C226C"/>
    <w:rsid w:val="01D42DF9"/>
    <w:rsid w:val="01D850EE"/>
    <w:rsid w:val="02F07770"/>
    <w:rsid w:val="032E6B7B"/>
    <w:rsid w:val="034765B0"/>
    <w:rsid w:val="037E252C"/>
    <w:rsid w:val="03977A96"/>
    <w:rsid w:val="039F7A6A"/>
    <w:rsid w:val="04884EEF"/>
    <w:rsid w:val="04917881"/>
    <w:rsid w:val="050C0F2A"/>
    <w:rsid w:val="05780851"/>
    <w:rsid w:val="05B75165"/>
    <w:rsid w:val="07793A35"/>
    <w:rsid w:val="078D3CE8"/>
    <w:rsid w:val="07AE0667"/>
    <w:rsid w:val="089F2E34"/>
    <w:rsid w:val="09027397"/>
    <w:rsid w:val="0A515116"/>
    <w:rsid w:val="0AB015EC"/>
    <w:rsid w:val="0B0F75CC"/>
    <w:rsid w:val="0BFA5998"/>
    <w:rsid w:val="0C274A00"/>
    <w:rsid w:val="0CA46B1B"/>
    <w:rsid w:val="0D8A5871"/>
    <w:rsid w:val="0DC44386"/>
    <w:rsid w:val="0E607E50"/>
    <w:rsid w:val="0EAB61C7"/>
    <w:rsid w:val="10250D89"/>
    <w:rsid w:val="102F67FF"/>
    <w:rsid w:val="10833F79"/>
    <w:rsid w:val="11291AFF"/>
    <w:rsid w:val="118E6C8B"/>
    <w:rsid w:val="12AC33C7"/>
    <w:rsid w:val="12CC01EF"/>
    <w:rsid w:val="131E1DD6"/>
    <w:rsid w:val="135869A9"/>
    <w:rsid w:val="13F64EEF"/>
    <w:rsid w:val="146E0D2F"/>
    <w:rsid w:val="146F01EF"/>
    <w:rsid w:val="14B86649"/>
    <w:rsid w:val="14D21BAE"/>
    <w:rsid w:val="14E374B0"/>
    <w:rsid w:val="15927759"/>
    <w:rsid w:val="166A5627"/>
    <w:rsid w:val="167B4631"/>
    <w:rsid w:val="16CC5EF4"/>
    <w:rsid w:val="16E22BAA"/>
    <w:rsid w:val="17440E25"/>
    <w:rsid w:val="17FA4C6A"/>
    <w:rsid w:val="18C416EA"/>
    <w:rsid w:val="192D51B6"/>
    <w:rsid w:val="19343B0D"/>
    <w:rsid w:val="1962423B"/>
    <w:rsid w:val="198219BD"/>
    <w:rsid w:val="1A7B7E6C"/>
    <w:rsid w:val="1BF172B7"/>
    <w:rsid w:val="1C176D0D"/>
    <w:rsid w:val="1CB76D12"/>
    <w:rsid w:val="1CD11B10"/>
    <w:rsid w:val="1DB726BC"/>
    <w:rsid w:val="1DFE2F5D"/>
    <w:rsid w:val="1E302BB7"/>
    <w:rsid w:val="1E452862"/>
    <w:rsid w:val="1E7D6C07"/>
    <w:rsid w:val="1EAD1F2E"/>
    <w:rsid w:val="209C3000"/>
    <w:rsid w:val="22714493"/>
    <w:rsid w:val="228F7595"/>
    <w:rsid w:val="22B6164F"/>
    <w:rsid w:val="22E50C09"/>
    <w:rsid w:val="234438F9"/>
    <w:rsid w:val="23917933"/>
    <w:rsid w:val="25AA3AEA"/>
    <w:rsid w:val="25DF66AC"/>
    <w:rsid w:val="26F51838"/>
    <w:rsid w:val="2790040A"/>
    <w:rsid w:val="287944C5"/>
    <w:rsid w:val="289A2B1A"/>
    <w:rsid w:val="29D47530"/>
    <w:rsid w:val="2C4C26AF"/>
    <w:rsid w:val="2CFA67FB"/>
    <w:rsid w:val="2D5948D1"/>
    <w:rsid w:val="2DB37CEF"/>
    <w:rsid w:val="2E63379A"/>
    <w:rsid w:val="2EE95194"/>
    <w:rsid w:val="30350661"/>
    <w:rsid w:val="305D2966"/>
    <w:rsid w:val="309E2093"/>
    <w:rsid w:val="30B63495"/>
    <w:rsid w:val="313E34B7"/>
    <w:rsid w:val="314573DA"/>
    <w:rsid w:val="323609C1"/>
    <w:rsid w:val="329060B7"/>
    <w:rsid w:val="32C5354C"/>
    <w:rsid w:val="334C7BFA"/>
    <w:rsid w:val="33CF7680"/>
    <w:rsid w:val="347D61DE"/>
    <w:rsid w:val="34A22226"/>
    <w:rsid w:val="34BE335B"/>
    <w:rsid w:val="35A00DC7"/>
    <w:rsid w:val="362B4693"/>
    <w:rsid w:val="362F2677"/>
    <w:rsid w:val="36661925"/>
    <w:rsid w:val="367E00A8"/>
    <w:rsid w:val="36CB038C"/>
    <w:rsid w:val="37857B89"/>
    <w:rsid w:val="39F434B9"/>
    <w:rsid w:val="3A690C8E"/>
    <w:rsid w:val="3AF83556"/>
    <w:rsid w:val="3AF9729A"/>
    <w:rsid w:val="3B0572C0"/>
    <w:rsid w:val="3B8D4072"/>
    <w:rsid w:val="3BEA4674"/>
    <w:rsid w:val="3C18515E"/>
    <w:rsid w:val="3C7C712A"/>
    <w:rsid w:val="3CEE6109"/>
    <w:rsid w:val="3D4475AA"/>
    <w:rsid w:val="3D706603"/>
    <w:rsid w:val="3D99267A"/>
    <w:rsid w:val="3DDE59E3"/>
    <w:rsid w:val="3E00267B"/>
    <w:rsid w:val="3E2A048E"/>
    <w:rsid w:val="3EA46224"/>
    <w:rsid w:val="3ECE7B07"/>
    <w:rsid w:val="3EF64367"/>
    <w:rsid w:val="3F355A00"/>
    <w:rsid w:val="3FD97456"/>
    <w:rsid w:val="3FEC67B6"/>
    <w:rsid w:val="4039286D"/>
    <w:rsid w:val="409A1D44"/>
    <w:rsid w:val="40CC5BE8"/>
    <w:rsid w:val="411F7D9F"/>
    <w:rsid w:val="419765AF"/>
    <w:rsid w:val="427C654C"/>
    <w:rsid w:val="42925845"/>
    <w:rsid w:val="42A02AAB"/>
    <w:rsid w:val="431177EF"/>
    <w:rsid w:val="4380573B"/>
    <w:rsid w:val="44B910C4"/>
    <w:rsid w:val="45C32FAE"/>
    <w:rsid w:val="45F12FE7"/>
    <w:rsid w:val="46D850CE"/>
    <w:rsid w:val="47853D2B"/>
    <w:rsid w:val="47917FB5"/>
    <w:rsid w:val="47A65C07"/>
    <w:rsid w:val="48555616"/>
    <w:rsid w:val="495A6EDC"/>
    <w:rsid w:val="4973608E"/>
    <w:rsid w:val="49795325"/>
    <w:rsid w:val="4AD22B24"/>
    <w:rsid w:val="4B2D14BC"/>
    <w:rsid w:val="4B594968"/>
    <w:rsid w:val="4C1B006F"/>
    <w:rsid w:val="4C5C3975"/>
    <w:rsid w:val="4CA86ACA"/>
    <w:rsid w:val="4E2D5EAC"/>
    <w:rsid w:val="4E6B44EC"/>
    <w:rsid w:val="4ECE661F"/>
    <w:rsid w:val="4EE179C0"/>
    <w:rsid w:val="4FAD5175"/>
    <w:rsid w:val="50E506C2"/>
    <w:rsid w:val="51DA1D41"/>
    <w:rsid w:val="52360E84"/>
    <w:rsid w:val="52AC225B"/>
    <w:rsid w:val="531C010C"/>
    <w:rsid w:val="536204B0"/>
    <w:rsid w:val="54C70C43"/>
    <w:rsid w:val="551F1057"/>
    <w:rsid w:val="55E7689C"/>
    <w:rsid w:val="569541EB"/>
    <w:rsid w:val="56B502BE"/>
    <w:rsid w:val="57346995"/>
    <w:rsid w:val="57BE778B"/>
    <w:rsid w:val="58007C8C"/>
    <w:rsid w:val="59752074"/>
    <w:rsid w:val="59987371"/>
    <w:rsid w:val="5A4B7DE8"/>
    <w:rsid w:val="5A996538"/>
    <w:rsid w:val="5B582E4B"/>
    <w:rsid w:val="5B5D7FB4"/>
    <w:rsid w:val="5BBD19D5"/>
    <w:rsid w:val="5CE135AA"/>
    <w:rsid w:val="5DB758C8"/>
    <w:rsid w:val="5DF66DF7"/>
    <w:rsid w:val="5E394241"/>
    <w:rsid w:val="5E4208C3"/>
    <w:rsid w:val="5E7D33F4"/>
    <w:rsid w:val="5EAE43A8"/>
    <w:rsid w:val="5EE905C3"/>
    <w:rsid w:val="5F074CFA"/>
    <w:rsid w:val="5F7975A6"/>
    <w:rsid w:val="602D1226"/>
    <w:rsid w:val="603D7024"/>
    <w:rsid w:val="60423FF4"/>
    <w:rsid w:val="60715C9E"/>
    <w:rsid w:val="61885538"/>
    <w:rsid w:val="61CE1D02"/>
    <w:rsid w:val="62254BC4"/>
    <w:rsid w:val="6284363E"/>
    <w:rsid w:val="632401D2"/>
    <w:rsid w:val="64314890"/>
    <w:rsid w:val="64461BFF"/>
    <w:rsid w:val="64894E05"/>
    <w:rsid w:val="649E1446"/>
    <w:rsid w:val="65152CA5"/>
    <w:rsid w:val="662A75F1"/>
    <w:rsid w:val="67973877"/>
    <w:rsid w:val="68641CA4"/>
    <w:rsid w:val="69265C2F"/>
    <w:rsid w:val="69BD2BFD"/>
    <w:rsid w:val="6A1B69B6"/>
    <w:rsid w:val="6C24003A"/>
    <w:rsid w:val="6C83131F"/>
    <w:rsid w:val="6CE360DD"/>
    <w:rsid w:val="6D535B21"/>
    <w:rsid w:val="6D611FE3"/>
    <w:rsid w:val="6D7C159D"/>
    <w:rsid w:val="6DB85656"/>
    <w:rsid w:val="6DD00140"/>
    <w:rsid w:val="6E1F2F0E"/>
    <w:rsid w:val="6ED944A8"/>
    <w:rsid w:val="6EE94FC4"/>
    <w:rsid w:val="6F054B30"/>
    <w:rsid w:val="6F1B5D45"/>
    <w:rsid w:val="70647C36"/>
    <w:rsid w:val="70982F35"/>
    <w:rsid w:val="71E1251B"/>
    <w:rsid w:val="72250547"/>
    <w:rsid w:val="722776DB"/>
    <w:rsid w:val="735B2A7C"/>
    <w:rsid w:val="74610188"/>
    <w:rsid w:val="74B26FAF"/>
    <w:rsid w:val="74F5421B"/>
    <w:rsid w:val="76604CB7"/>
    <w:rsid w:val="769459AE"/>
    <w:rsid w:val="76B93994"/>
    <w:rsid w:val="772F58A1"/>
    <w:rsid w:val="79514EA3"/>
    <w:rsid w:val="79C33662"/>
    <w:rsid w:val="7C41296A"/>
    <w:rsid w:val="7E0E7B3B"/>
    <w:rsid w:val="7E247D43"/>
    <w:rsid w:val="7EB03E4D"/>
    <w:rsid w:val="7F2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8"/>
      <w:lang w:val="en-US" w:eastAsia="zh-CN" w:bidi="mn-Mon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6094B-4932-46FE-9B34-FC0A4E38C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461</Words>
  <Characters>2633</Characters>
  <Lines>21</Lines>
  <Paragraphs>6</Paragraphs>
  <TotalTime>4</TotalTime>
  <ScaleCrop>false</ScaleCrop>
  <LinksUpToDate>false</LinksUpToDate>
  <CharactersWithSpaces>3088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2020-05-28T08:48:00Z</dcterms:created>
  <dc:creator>杨 梦天</dc:creator>
  <cp:lastModifiedBy>Administrator</cp:lastModifiedBy>
  <dcterms:modified xsi:type="dcterms:W3CDTF">2020-07-17T02:47:34Z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